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8787" w14:textId="77777777" w:rsidR="00ED5D0C" w:rsidRDefault="00ED5D0C">
      <w:pPr>
        <w:pStyle w:val="a3"/>
        <w:bidi/>
        <w:spacing w:before="0" w:beforeAutospacing="0" w:after="0" w:afterAutospacing="0"/>
        <w:rPr>
          <w:rFonts w:ascii="Arial" w:hAnsi="Arial" w:cs="Arial"/>
          <w:color w:val="000000"/>
          <w:sz w:val="22"/>
          <w:szCs w:val="22"/>
          <w:rtl/>
        </w:rPr>
      </w:pPr>
      <w:r>
        <w:rPr>
          <w:rFonts w:ascii="Arial" w:hAnsi="Arial" w:cs="Arial" w:hint="cs"/>
          <w:b/>
          <w:bCs/>
          <w:color w:val="000000"/>
          <w:sz w:val="22"/>
          <w:szCs w:val="22"/>
          <w:rtl/>
        </w:rPr>
        <w:t>ف</w:t>
      </w:r>
      <w:r>
        <w:rPr>
          <w:rFonts w:ascii="Arial" w:hAnsi="Arial" w:cs="Arial"/>
          <w:b/>
          <w:bCs/>
          <w:color w:val="000000"/>
          <w:sz w:val="22"/>
          <w:szCs w:val="22"/>
          <w:rtl/>
        </w:rPr>
        <w:t>قرات اذاعة مدرسية عن البيعة الثامنة للملك سلمان كاملة 1444</w:t>
      </w:r>
    </w:p>
    <w:p w14:paraId="3A6A0E9D" w14:textId="77777777" w:rsidR="00ED5D0C" w:rsidRDefault="00ED5D0C">
      <w:pPr>
        <w:pStyle w:val="a3"/>
        <w:bidi/>
        <w:spacing w:before="0" w:beforeAutospacing="0" w:after="0" w:afterAutospacing="0"/>
      </w:pPr>
      <w:r>
        <w:rPr>
          <w:rFonts w:ascii="Arial" w:hAnsi="Arial" w:cs="Arial"/>
          <w:color w:val="000000"/>
          <w:sz w:val="22"/>
          <w:szCs w:val="22"/>
          <w:rtl/>
        </w:rPr>
        <w:t>حيث يعد يوم البَيعة من الأيام الهامة في المملكة، وفيه يتم العهد والميثاق لملك المملكة، ونظراً لأهمية هذا اليوم، تسعى كافة الأنشطة الثقافية والتعليمية والتربوية في المملكة، إلى التعريف بهذا اليوم وكافة تفاصيله، بما في ذلك برنامج الإِذاعة المدرسية ضمن المؤسسات التربوية، وفي مقالنا اليوم سوف نقدم فَقرات إذاعة مَدرسية عن هذا اليوم وكافة تفصيلاته.</w:t>
      </w:r>
    </w:p>
    <w:p w14:paraId="11BF6096" w14:textId="77777777" w:rsidR="00ED5D0C" w:rsidRDefault="00ED5D0C">
      <w:pPr>
        <w:pStyle w:val="a3"/>
        <w:bidi/>
        <w:spacing w:before="0" w:beforeAutospacing="0" w:after="0" w:afterAutospacing="0"/>
        <w:rPr>
          <w:rtl/>
        </w:rPr>
      </w:pPr>
      <w:r>
        <w:rPr>
          <w:rFonts w:ascii="Arial" w:hAnsi="Arial" w:cs="Arial"/>
          <w:b/>
          <w:bCs/>
          <w:color w:val="000000"/>
          <w:sz w:val="22"/>
          <w:szCs w:val="22"/>
          <w:rtl/>
        </w:rPr>
        <w:t>مقدمة</w:t>
      </w:r>
      <w:r>
        <w:rPr>
          <w:rFonts w:ascii="Arial" w:hAnsi="Arial" w:cs="Arial"/>
          <w:color w:val="000000"/>
          <w:sz w:val="22"/>
          <w:szCs w:val="22"/>
          <w:rtl/>
        </w:rPr>
        <w:t xml:space="preserve"> </w:t>
      </w:r>
      <w:r>
        <w:rPr>
          <w:rFonts w:ascii="Arial" w:hAnsi="Arial" w:cs="Arial"/>
          <w:b/>
          <w:bCs/>
          <w:color w:val="000000"/>
          <w:sz w:val="22"/>
          <w:szCs w:val="22"/>
          <w:rtl/>
        </w:rPr>
        <w:t>اذاعة مدرسية عن البيعة الثامنة </w:t>
      </w:r>
    </w:p>
    <w:p w14:paraId="75E9177B" w14:textId="77777777" w:rsidR="00ED5D0C" w:rsidRDefault="00ED5D0C" w:rsidP="00ED5D0C">
      <w:pPr>
        <w:pStyle w:val="a3"/>
        <w:bidi/>
        <w:spacing w:before="0" w:beforeAutospacing="0" w:after="0" w:afterAutospacing="0"/>
        <w:rPr>
          <w:rtl/>
        </w:rPr>
      </w:pPr>
      <w:r>
        <w:rPr>
          <w:rFonts w:ascii="Arial" w:hAnsi="Arial" w:cs="Arial"/>
          <w:color w:val="000000"/>
          <w:sz w:val="22"/>
          <w:szCs w:val="22"/>
          <w:rtl/>
        </w:rPr>
        <w:t>أيها الحضور الكريم، أسعد الله تعالى أوقاتكم، وأحييكم عبر أثير إذاعتنا المدرسية هذه بتحية الإسلام، أن السلام عليكم ورحمة الله تعالى وبركاته، ونسأل الله تعالى أن نتعلم ما ينفعنا، وأن يكتب لنا النفع في ما تعلمنا، وأما بعد، فإن حديثنا اليوم سوف يكون عن مناسبة تجديد البَيعة لقائد أمتنا المفدى المَلك سَلمان بن عبد العزيز حماه الله تعالى، هذه المناسبة التي نجتمع فيها كل عام لنؤكد على وحدتنا والتفافنا حول قائدنا، الذي اعتاد أن يسير دائماً على خطى الأسبقين، وينتهج نهج الصالحين في رعاية مصالح الأمة بما يتوافق مع ما أمرنا به الله تعالى، وبما يحقق الأمن والسلام والاستقرار للأمة ولشعبها وسلامة أرضها ووحدتها، وعبر أثير اذاعتكم المَدرسية هذه، سوف نستمع لما قام طلابنا بتحضيره من أجل هذه المناسبة الجميلة مواكبين آخر الأحداث وأهم المعلومات عنها.</w:t>
      </w:r>
    </w:p>
    <w:p w14:paraId="0A36C458" w14:textId="77777777" w:rsidR="00ED5D0C" w:rsidRDefault="00ED5D0C">
      <w:pPr>
        <w:pStyle w:val="a3"/>
        <w:bidi/>
        <w:spacing w:before="0" w:beforeAutospacing="0" w:after="0" w:afterAutospacing="0"/>
        <w:rPr>
          <w:rtl/>
        </w:rPr>
      </w:pPr>
      <w:r>
        <w:rPr>
          <w:rFonts w:ascii="Arial" w:hAnsi="Arial" w:cs="Arial"/>
          <w:b/>
          <w:bCs/>
          <w:color w:val="000000"/>
          <w:sz w:val="22"/>
          <w:szCs w:val="22"/>
          <w:rtl/>
        </w:rPr>
        <w:t>فقرات اذاعة مدرسية عن البيعة الثامنة </w:t>
      </w:r>
    </w:p>
    <w:p w14:paraId="721724C7" w14:textId="77777777" w:rsidR="00ED5D0C" w:rsidRDefault="00ED5D0C">
      <w:pPr>
        <w:pStyle w:val="a3"/>
        <w:bidi/>
        <w:spacing w:before="0" w:beforeAutospacing="0" w:after="0" w:afterAutospacing="0"/>
        <w:rPr>
          <w:rtl/>
        </w:rPr>
      </w:pPr>
      <w:r>
        <w:rPr>
          <w:rFonts w:ascii="Arial" w:hAnsi="Arial" w:cs="Arial"/>
          <w:color w:val="000000"/>
          <w:sz w:val="22"/>
          <w:szCs w:val="22"/>
          <w:rtl/>
        </w:rPr>
        <w:t>تتنوع فَقرات الإذاعة المدرسية بحسب الموضوع المطروح فيها، وفيما يلي نقدم سرد لأهم الفقرات التي يمكن أن تتضمنها الإذاعة المَدرسية، عن موضوع البَيعة الثّامنة للملك السعودي سلمان بن عبدالعزيز حفظه الله تعالى، وهذه الفقرات هي التالي:</w:t>
      </w:r>
    </w:p>
    <w:p w14:paraId="7CEAEB10" w14:textId="77777777" w:rsidR="00ED5D0C" w:rsidRDefault="00ED5D0C">
      <w:pPr>
        <w:pStyle w:val="a3"/>
        <w:bidi/>
        <w:spacing w:before="0" w:beforeAutospacing="0" w:after="0" w:afterAutospacing="0"/>
        <w:rPr>
          <w:rtl/>
        </w:rPr>
      </w:pPr>
      <w:r>
        <w:rPr>
          <w:rFonts w:ascii="Arial" w:hAnsi="Arial" w:cs="Arial"/>
          <w:b/>
          <w:bCs/>
          <w:color w:val="000000"/>
          <w:sz w:val="22"/>
          <w:szCs w:val="22"/>
          <w:rtl/>
        </w:rPr>
        <w:t>فقرة القرآن الكريم</w:t>
      </w:r>
    </w:p>
    <w:p w14:paraId="5B48BFEB" w14:textId="77777777" w:rsidR="00ED5D0C" w:rsidRDefault="00ED5D0C">
      <w:pPr>
        <w:pStyle w:val="a3"/>
        <w:bidi/>
        <w:spacing w:before="0" w:beforeAutospacing="0" w:after="0" w:afterAutospacing="0"/>
        <w:rPr>
          <w:rtl/>
        </w:rPr>
      </w:pPr>
      <w:r>
        <w:rPr>
          <w:rFonts w:ascii="Arial" w:hAnsi="Arial" w:cs="Arial"/>
          <w:color w:val="000000"/>
          <w:sz w:val="22"/>
          <w:szCs w:val="22"/>
          <w:rtl/>
        </w:rPr>
        <w:t>وخير ما نبدأ به إذاعتنا هذه هو تلاوة عطرة من القرآن الكريم، يتلوها علينا الطالب…. بصوته العذب، فليتفضل وله جزيل الشكر:</w:t>
      </w:r>
    </w:p>
    <w:p w14:paraId="10F784FF" w14:textId="77777777" w:rsidR="00ED5D0C" w:rsidRDefault="00ED5D0C">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قال الله تعالى في كتابه العزيز: {وَأَوْفُواْ بِعَهْدِ اللَّهِ إِذَا عَاهَدتُّمْ وَلاَ تَنقُضُواْ الأَيْمَانَ بَعْدَ تَوْكِيدِهَا وَقَدْ جَعَلْتُمُ اللَّهَ عَلَيْكُمْ كَفِيلاً إِنَّ اللَّهَ يَعْلَمُ مَا تَفْعَلُونَ * وَلاَ تَكُونُواْ كَالَّتِي نَقَضَتْ غَزْلَهَا مِن بَعْدِ قُوَّةٍ أَنكَاثًا تَتَّخِذُونَ أَيْمَانَكُمْ دَخَلاً بَيْنَكُمْ أَن تَكُونَ أُمَّةٌ هِيَ أَرْبَى مِنْ أُمَّةٍ إِنَّمَا يَبْلُوكُمُ اللَّهُ بِهِ وَلَيُبَيِّنَنَّ لَكُمْ يَوْمَ الْقِيَامَةِ مَا كُنتُمْ فِيهِ تَخْتَلِفُونَ * وَلَوْ شَاء اللَّهُ لَجَعَلَكُمْ أُمَّةً وَاحِدَةً وَلَكِن يُضِلُّ مَن يَشَاء وَيَهْدِي مَن يَشَاء وَلَتُسْأَلُنَّ عَمَّا كُنتُمْ تَعْمَلُونَ * وَلاَ تَتَّخِذُواْ أَيْمَانَكُمْ دَخَلاً بَيْنَكُمْ فَتَزِلَّ قَدَمٌ بَعْدَ ثُبُوتِهَا وَتَذُوقُواْ السُّوءَ بِمَا صَدَدتُّمْ عَن سَبِيلِ اللَّهِ وَلَكُمْ عَذَابٌ عَظِيمٌ * وَلاَ تَشْتَرُواْ بِعَهْدِ اللَّهِ ثَمَنًا قَلِيلاً إِنَّمَا عِندَ اللَّهِ هُوَ خَيْرٌ لَّكُمْ إِن كُنتُمْ تَعْلَمُونَ}[1].</w:t>
      </w:r>
    </w:p>
    <w:p w14:paraId="02B5F053" w14:textId="77777777" w:rsidR="00ED5D0C" w:rsidRDefault="00ED5D0C">
      <w:pPr>
        <w:pStyle w:val="a3"/>
        <w:bidi/>
        <w:spacing w:before="0" w:beforeAutospacing="0" w:after="0" w:afterAutospacing="0"/>
        <w:rPr>
          <w:rtl/>
        </w:rPr>
      </w:pPr>
      <w:r>
        <w:rPr>
          <w:rFonts w:ascii="Arial" w:hAnsi="Arial" w:cs="Arial"/>
          <w:b/>
          <w:bCs/>
          <w:color w:val="000000"/>
          <w:sz w:val="22"/>
          <w:szCs w:val="22"/>
          <w:rtl/>
        </w:rPr>
        <w:t>فقرة الحديث الشريف</w:t>
      </w:r>
    </w:p>
    <w:p w14:paraId="18D150C9" w14:textId="77777777" w:rsidR="00ED5D0C" w:rsidRDefault="00ED5D0C">
      <w:pPr>
        <w:pStyle w:val="a3"/>
        <w:bidi/>
        <w:spacing w:before="0" w:beforeAutospacing="0" w:after="0" w:afterAutospacing="0"/>
        <w:rPr>
          <w:rtl/>
        </w:rPr>
      </w:pPr>
      <w:r>
        <w:rPr>
          <w:rFonts w:ascii="Arial" w:hAnsi="Arial" w:cs="Arial"/>
          <w:color w:val="000000"/>
          <w:sz w:val="22"/>
          <w:szCs w:val="22"/>
          <w:rtl/>
        </w:rPr>
        <w:t>صدق الله العلي العظيم، وأما الآن فستمع معاً إلى الطالب……، الذي سوف يسمعنا بعض ما ورد في الأحاديث الشريفة عن هذا الموضوع، فليتفضل وله جزيل الشكر: </w:t>
      </w:r>
    </w:p>
    <w:p w14:paraId="3114DE14" w14:textId="77777777" w:rsidR="00ED5D0C" w:rsidRDefault="00ED5D0C">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 xml:space="preserve">عن عبدالله بن عمرو -رضي الله عنه- قال، أن النبي -عليه الصلاة والسلام- قال: "- مَن بايَعَ إمامًا فأعطاهُ صَفقةَ يَدِهِ وثَمَرةَ قَلبِه، </w:t>
      </w:r>
      <w:proofErr w:type="spellStart"/>
      <w:r>
        <w:rPr>
          <w:rFonts w:ascii="Arial" w:hAnsi="Arial" w:cs="Arial"/>
          <w:color w:val="000000"/>
          <w:sz w:val="22"/>
          <w:szCs w:val="22"/>
          <w:rtl/>
        </w:rPr>
        <w:t>فليُطِعْه</w:t>
      </w:r>
      <w:proofErr w:type="spellEnd"/>
      <w:r>
        <w:rPr>
          <w:rFonts w:ascii="Arial" w:hAnsi="Arial" w:cs="Arial"/>
          <w:color w:val="000000"/>
          <w:sz w:val="22"/>
          <w:szCs w:val="22"/>
          <w:rtl/>
        </w:rPr>
        <w:t xml:space="preserve"> ما استَطاعَ، فإنْ جاءَ آخَرُ يُنازِعُه فاضرِبوا عُنُقَ الآخَرِ"[2].</w:t>
      </w:r>
    </w:p>
    <w:p w14:paraId="08987272" w14:textId="77777777" w:rsidR="00ED5D0C" w:rsidRDefault="00ED5D0C">
      <w:pPr>
        <w:pStyle w:val="a3"/>
        <w:numPr>
          <w:ilvl w:val="0"/>
          <w:numId w:val="2"/>
        </w:numPr>
        <w:bidi/>
        <w:spacing w:before="0" w:beforeAutospacing="0" w:after="0" w:afterAutospacing="0"/>
        <w:textAlignment w:val="baseline"/>
        <w:rPr>
          <w:rFonts w:ascii="Arial" w:hAnsi="Arial" w:cs="Arial"/>
          <w:color w:val="000000"/>
          <w:sz w:val="22"/>
          <w:szCs w:val="22"/>
          <w:rtl/>
        </w:rPr>
      </w:pPr>
      <w:proofErr w:type="spellStart"/>
      <w:r>
        <w:rPr>
          <w:rFonts w:ascii="Arial" w:hAnsi="Arial" w:cs="Arial"/>
          <w:color w:val="000000"/>
          <w:sz w:val="22"/>
          <w:szCs w:val="22"/>
          <w:rtl/>
        </w:rPr>
        <w:t>و</w:t>
      </w:r>
      <w:r>
        <w:rPr>
          <w:rFonts w:ascii="Roboto" w:hAnsi="Roboto" w:cs="Roboto" w:hint="cs"/>
          <w:color w:val="000000"/>
          <w:sz w:val="22"/>
          <w:szCs w:val="22"/>
          <w:rtl/>
        </w:rPr>
        <w:t>﻿</w:t>
      </w:r>
      <w:r>
        <w:rPr>
          <w:rFonts w:ascii="Arial" w:hAnsi="Arial" w:cs="Arial"/>
          <w:color w:val="000000"/>
          <w:sz w:val="22"/>
          <w:szCs w:val="22"/>
          <w:rtl/>
        </w:rPr>
        <w:t>عن</w:t>
      </w:r>
      <w:proofErr w:type="spellEnd"/>
      <w:r>
        <w:rPr>
          <w:rFonts w:ascii="Arial" w:hAnsi="Arial" w:cs="Arial"/>
          <w:color w:val="000000"/>
          <w:sz w:val="22"/>
          <w:szCs w:val="22"/>
          <w:rtl/>
        </w:rPr>
        <w:t xml:space="preserve"> أبو ذر الغفاري والحارث الأشعري -رضي الله عنهما- قالا، أن النبي -عليه الصلاة والسلام- قال: "- من فارق الجماعةَ شِبرًا، فقد خلع ربِقةَ الإسلامِ من عُنُقِه"[3].</w:t>
      </w:r>
    </w:p>
    <w:p w14:paraId="5B6B3656" w14:textId="77777777" w:rsidR="00ED5D0C" w:rsidRDefault="00ED5D0C">
      <w:pPr>
        <w:pStyle w:val="a3"/>
        <w:bidi/>
        <w:spacing w:before="0" w:beforeAutospacing="0" w:after="0" w:afterAutospacing="0"/>
        <w:rPr>
          <w:rtl/>
        </w:rPr>
      </w:pPr>
      <w:r>
        <w:rPr>
          <w:rFonts w:ascii="Arial" w:hAnsi="Arial" w:cs="Arial"/>
          <w:b/>
          <w:bCs/>
          <w:color w:val="000000"/>
          <w:sz w:val="22"/>
          <w:szCs w:val="22"/>
          <w:rtl/>
        </w:rPr>
        <w:t>فقرة كلمة الصباح عن البيعة الثامنة </w:t>
      </w:r>
    </w:p>
    <w:p w14:paraId="3B10608D" w14:textId="77777777" w:rsidR="00ED5D0C" w:rsidRDefault="00ED5D0C">
      <w:pPr>
        <w:pStyle w:val="a3"/>
        <w:bidi/>
        <w:spacing w:before="0" w:beforeAutospacing="0" w:after="0" w:afterAutospacing="0"/>
        <w:rPr>
          <w:rtl/>
        </w:rPr>
      </w:pPr>
      <w:r>
        <w:rPr>
          <w:rFonts w:ascii="Arial" w:hAnsi="Arial" w:cs="Arial"/>
          <w:color w:val="000000"/>
          <w:sz w:val="22"/>
          <w:szCs w:val="22"/>
          <w:rtl/>
        </w:rPr>
        <w:t>والآن مع كلمة الصباح التي يسمعنا إياها الطالب….. فليتفضل وله كل الاحترام والتقدير والشكر:</w:t>
      </w:r>
    </w:p>
    <w:p w14:paraId="7E54DCDB" w14:textId="77777777" w:rsidR="00ED5D0C" w:rsidRDefault="00ED5D0C">
      <w:pPr>
        <w:pStyle w:val="a3"/>
        <w:bidi/>
        <w:spacing w:before="0" w:beforeAutospacing="0" w:after="0" w:afterAutospacing="0"/>
        <w:rPr>
          <w:rtl/>
        </w:rPr>
      </w:pPr>
      <w:r>
        <w:rPr>
          <w:rFonts w:ascii="Arial" w:hAnsi="Arial" w:cs="Arial"/>
          <w:color w:val="000000"/>
          <w:sz w:val="22"/>
          <w:szCs w:val="22"/>
          <w:rtl/>
        </w:rPr>
        <w:t>السيد مدير المدرسة، السادة معلمي مدرستنا الموقرين، زملائي وزميلاتي على مقاعد الدراسة، أحييكم بتحية الإسلام أن السلام عليكم ورحمة الله تعالى وبركاته، هذا السلام الذي من الله تعالى علينا به من خلال اتباع أوامره على الأرض، وبقائنا صفاً واحداً متماسكاً كالبنيان المرصوص، وفق روح الجماعة التي تبني وتؤسس لكل أمر عظيم، كما هو الحال مع دولتنا ذات الشأن العظيم التي اكتسبت شأنها ورفعتها وعلوها من تماسكها وولائها لأمر الجماعة، والتفافها حول قائدها وملكها الذي يسوس أمرها وفق شرع الله الواحد الأحد، وما يد الله تعالى إلا مع يد الجماعة، ولذلك نحتفل كل عام بالبَيعة التي نولي فيها أمرنا لأولي الأمر فينا، وقادة هذه البلاد الذين فتح الله تعالى عليهم بالخير والصلاح، هذه القيادة المتمثلة بالملك المفدى سَلمان بن عبد العزيز حفظه الله تعالى، وبيعتنا له يصب في عمق التجمع حول كلمة واحدة، عهدنا صدقها وشأنها الرفيع على مدى عهود من الزمن في ظل حكم آل سعود لهذه الأرض المباركة، فاللهم أدم علينا هذه القيادة الحكيمة، وارفع من شأن أمتنا على الدوام في ظلها، والسلام عليكم ورحمة الله تعالى وبركاته.</w:t>
      </w:r>
    </w:p>
    <w:p w14:paraId="18A9C362" w14:textId="77777777" w:rsidR="00ED5D0C" w:rsidRDefault="00ED5D0C">
      <w:pPr>
        <w:pStyle w:val="a3"/>
        <w:bidi/>
        <w:spacing w:before="0" w:beforeAutospacing="0" w:after="0" w:afterAutospacing="0"/>
        <w:rPr>
          <w:rtl/>
        </w:rPr>
      </w:pPr>
      <w:r>
        <w:rPr>
          <w:rFonts w:ascii="Arial" w:hAnsi="Arial" w:cs="Arial"/>
          <w:b/>
          <w:bCs/>
          <w:color w:val="000000"/>
          <w:sz w:val="22"/>
          <w:szCs w:val="22"/>
          <w:rtl/>
        </w:rPr>
        <w:t>فقرة هل تعلم عن البيعة الثامنة </w:t>
      </w:r>
    </w:p>
    <w:p w14:paraId="43B949F6" w14:textId="77777777" w:rsidR="00ED5D0C" w:rsidRDefault="00ED5D0C">
      <w:pPr>
        <w:pStyle w:val="a3"/>
        <w:bidi/>
        <w:spacing w:before="0" w:beforeAutospacing="0" w:after="0" w:afterAutospacing="0"/>
        <w:rPr>
          <w:rtl/>
        </w:rPr>
      </w:pPr>
      <w:r>
        <w:rPr>
          <w:rFonts w:ascii="Arial" w:hAnsi="Arial" w:cs="Arial"/>
          <w:color w:val="000000"/>
          <w:sz w:val="22"/>
          <w:szCs w:val="22"/>
          <w:rtl/>
        </w:rPr>
        <w:t>وبعد هذه الكلمة الجميلة والمعبرة، نتعرف معاً على بعض أهم المعلومات حول هذه البَيعة، ضمن فقرة هل تعلم التي يقدمها لنا الطالب…  فليتفضل وله جزيل الشكر:</w:t>
      </w:r>
    </w:p>
    <w:p w14:paraId="36574785" w14:textId="77777777" w:rsidR="00ED5D0C" w:rsidRDefault="00ED5D0C">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المَلك سلمان هو الملك السابع للمملكة العربية السعودية، وهو سادس ملك من أبناء الملك عبد العزيز رحمه الله تعالى.</w:t>
      </w:r>
    </w:p>
    <w:p w14:paraId="4D5F9B66" w14:textId="77777777" w:rsidR="00ED5D0C" w:rsidRDefault="00ED5D0C">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المَلك سلمان هو الحاكم العشرين في سلالة آل سعود منذ بداية حكمهم للسعودية.</w:t>
      </w:r>
    </w:p>
    <w:p w14:paraId="67D968FA" w14:textId="77777777" w:rsidR="00ED5D0C" w:rsidRDefault="00ED5D0C">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المَلك سلمان هو الابن الخامس والعشرين من أبناء الملك الموحد عبدالعزيز بن عبد الرحمن رحمه الله تعالى.</w:t>
      </w:r>
    </w:p>
    <w:p w14:paraId="1A9D1F41" w14:textId="77777777" w:rsidR="00ED5D0C" w:rsidRDefault="00ED5D0C">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البيعة الأولى للملك سلمان كانت في العام 2015 ميلادي، بعد وفاة أخيه الملك عبد الله بن عبد العزيز رحمه الله تعالى.</w:t>
      </w:r>
    </w:p>
    <w:p w14:paraId="18C4D1B0" w14:textId="77777777" w:rsidR="00ED5D0C" w:rsidRDefault="00ED5D0C">
      <w:pPr>
        <w:pStyle w:val="a3"/>
        <w:bidi/>
        <w:spacing w:before="0" w:beforeAutospacing="0" w:after="0" w:afterAutospacing="0"/>
        <w:rPr>
          <w:rtl/>
        </w:rPr>
      </w:pPr>
      <w:r>
        <w:rPr>
          <w:rFonts w:ascii="Arial" w:hAnsi="Arial" w:cs="Arial"/>
          <w:b/>
          <w:bCs/>
          <w:color w:val="000000"/>
          <w:sz w:val="22"/>
          <w:szCs w:val="22"/>
          <w:rtl/>
        </w:rPr>
        <w:t>فقرة شعر عن الملك سلمان في البيعة الثامنة</w:t>
      </w:r>
    </w:p>
    <w:p w14:paraId="51AD14F1" w14:textId="77777777" w:rsidR="00ED5D0C" w:rsidRDefault="00ED5D0C">
      <w:pPr>
        <w:pStyle w:val="a3"/>
        <w:bidi/>
        <w:spacing w:before="0" w:beforeAutospacing="0" w:after="0" w:afterAutospacing="0"/>
        <w:rPr>
          <w:rtl/>
        </w:rPr>
      </w:pPr>
      <w:r>
        <w:rPr>
          <w:rFonts w:ascii="Arial" w:hAnsi="Arial" w:cs="Arial"/>
          <w:color w:val="000000"/>
          <w:sz w:val="22"/>
          <w:szCs w:val="22"/>
          <w:rtl/>
        </w:rPr>
        <w:lastRenderedPageBreak/>
        <w:t>وبعض هذه المعلومات الهامة، نقف وإياكم مع مقتطفات شعرية ج بها شعراؤنا عن هذه البَيعة الميمونة بإذن الله تعالى، والتي يسمعنا منها الطالب…. فليتفضل وله كل الشكر والتقدير:</w:t>
      </w:r>
    </w:p>
    <w:p w14:paraId="780950BE" w14:textId="77777777" w:rsidR="00ED5D0C" w:rsidRDefault="00ED5D0C">
      <w:pPr>
        <w:pStyle w:val="a3"/>
        <w:bidi/>
        <w:spacing w:before="0" w:beforeAutospacing="0" w:after="0" w:afterAutospacing="0"/>
        <w:rPr>
          <w:rtl/>
        </w:rPr>
      </w:pPr>
      <w:r>
        <w:rPr>
          <w:rFonts w:ascii="Arial" w:hAnsi="Arial" w:cs="Arial"/>
          <w:color w:val="000000"/>
          <w:sz w:val="22"/>
          <w:szCs w:val="22"/>
          <w:rtl/>
        </w:rPr>
        <w:t xml:space="preserve">نجدّد </w:t>
      </w:r>
      <w:proofErr w:type="spellStart"/>
      <w:r>
        <w:rPr>
          <w:rFonts w:ascii="Arial" w:hAnsi="Arial" w:cs="Arial"/>
          <w:color w:val="000000"/>
          <w:sz w:val="22"/>
          <w:szCs w:val="22"/>
          <w:rtl/>
        </w:rPr>
        <w:t>البيعه</w:t>
      </w:r>
      <w:proofErr w:type="spellEnd"/>
      <w:r>
        <w:rPr>
          <w:rFonts w:ascii="Arial" w:hAnsi="Arial" w:cs="Arial"/>
          <w:color w:val="000000"/>
          <w:sz w:val="22"/>
          <w:szCs w:val="22"/>
          <w:rtl/>
        </w:rPr>
        <w:t xml:space="preserve"> ونقريك السلام *** يا قايد الأمّه </w:t>
      </w:r>
      <w:proofErr w:type="spellStart"/>
      <w:r>
        <w:rPr>
          <w:rFonts w:ascii="Arial" w:hAnsi="Arial" w:cs="Arial"/>
          <w:color w:val="000000"/>
          <w:sz w:val="22"/>
          <w:szCs w:val="22"/>
          <w:rtl/>
        </w:rPr>
        <w:t>ويا</w:t>
      </w:r>
      <w:proofErr w:type="spellEnd"/>
      <w:r>
        <w:rPr>
          <w:rFonts w:ascii="Arial" w:hAnsi="Arial" w:cs="Arial"/>
          <w:color w:val="000000"/>
          <w:sz w:val="22"/>
          <w:szCs w:val="22"/>
          <w:rtl/>
        </w:rPr>
        <w:t xml:space="preserve"> ربّانها</w:t>
      </w:r>
    </w:p>
    <w:p w14:paraId="186B7825" w14:textId="77777777" w:rsidR="00ED5D0C" w:rsidRDefault="00ED5D0C">
      <w:pPr>
        <w:pStyle w:val="a3"/>
        <w:bidi/>
        <w:spacing w:before="0" w:beforeAutospacing="0" w:after="0" w:afterAutospacing="0"/>
        <w:rPr>
          <w:rtl/>
        </w:rPr>
      </w:pPr>
      <w:r>
        <w:rPr>
          <w:rFonts w:ascii="Arial" w:hAnsi="Arial" w:cs="Arial"/>
          <w:color w:val="000000"/>
          <w:sz w:val="22"/>
          <w:szCs w:val="22"/>
          <w:rtl/>
        </w:rPr>
        <w:t>وحنّا معك في حرب والاَّ في سلام *** ارواحنا لك مرخصين أثمانها</w:t>
      </w:r>
    </w:p>
    <w:p w14:paraId="6DECE54D" w14:textId="77777777" w:rsidR="00ED5D0C" w:rsidRDefault="00ED5D0C">
      <w:pPr>
        <w:pStyle w:val="a3"/>
        <w:bidi/>
        <w:spacing w:before="0" w:beforeAutospacing="0" w:after="0" w:afterAutospacing="0"/>
        <w:rPr>
          <w:rtl/>
        </w:rPr>
      </w:pPr>
      <w:r>
        <w:rPr>
          <w:rFonts w:ascii="Arial" w:hAnsi="Arial" w:cs="Arial"/>
          <w:color w:val="000000"/>
          <w:sz w:val="22"/>
          <w:szCs w:val="22"/>
          <w:rtl/>
        </w:rPr>
        <w:t xml:space="preserve">ابشر بنا لا ولّعت نار وعسام *** وسود الليالي كشّرت </w:t>
      </w:r>
      <w:proofErr w:type="spellStart"/>
      <w:r>
        <w:rPr>
          <w:rFonts w:ascii="Arial" w:hAnsi="Arial" w:cs="Arial"/>
          <w:color w:val="000000"/>
          <w:sz w:val="22"/>
          <w:szCs w:val="22"/>
          <w:rtl/>
        </w:rPr>
        <w:t>نيبانها</w:t>
      </w:r>
      <w:proofErr w:type="spellEnd"/>
    </w:p>
    <w:p w14:paraId="3425AE37" w14:textId="77777777" w:rsidR="00ED5D0C" w:rsidRDefault="00ED5D0C" w:rsidP="00ED5D0C">
      <w:pPr>
        <w:pStyle w:val="a3"/>
        <w:bidi/>
        <w:spacing w:before="0" w:beforeAutospacing="0" w:after="0" w:afterAutospacing="0"/>
        <w:rPr>
          <w:rtl/>
        </w:rPr>
      </w:pPr>
      <w:r>
        <w:rPr>
          <w:rFonts w:ascii="Arial" w:hAnsi="Arial" w:cs="Arial"/>
          <w:color w:val="000000"/>
          <w:sz w:val="22"/>
          <w:szCs w:val="22"/>
          <w:rtl/>
        </w:rPr>
        <w:t>نضرب بسيف الحق فصَّام العظام *** اليا تفلّت بالفتن شيطانها </w:t>
      </w:r>
    </w:p>
    <w:p w14:paraId="2499358B" w14:textId="77777777" w:rsidR="00ED5D0C" w:rsidRDefault="00ED5D0C">
      <w:pPr>
        <w:pStyle w:val="a3"/>
        <w:bidi/>
        <w:spacing w:before="0" w:beforeAutospacing="0" w:after="0" w:afterAutospacing="0"/>
        <w:rPr>
          <w:rtl/>
        </w:rPr>
      </w:pPr>
      <w:r>
        <w:rPr>
          <w:rFonts w:ascii="Arial" w:hAnsi="Arial" w:cs="Arial"/>
          <w:b/>
          <w:bCs/>
          <w:color w:val="000000"/>
          <w:sz w:val="22"/>
          <w:szCs w:val="22"/>
          <w:rtl/>
        </w:rPr>
        <w:t>خاتمة</w:t>
      </w:r>
      <w:r>
        <w:rPr>
          <w:rFonts w:ascii="Arial" w:hAnsi="Arial" w:cs="Arial"/>
          <w:color w:val="000000"/>
          <w:sz w:val="22"/>
          <w:szCs w:val="22"/>
          <w:rtl/>
        </w:rPr>
        <w:t xml:space="preserve"> </w:t>
      </w:r>
      <w:r>
        <w:rPr>
          <w:rFonts w:ascii="Arial" w:hAnsi="Arial" w:cs="Arial"/>
          <w:b/>
          <w:bCs/>
          <w:color w:val="000000"/>
          <w:sz w:val="22"/>
          <w:szCs w:val="22"/>
          <w:rtl/>
        </w:rPr>
        <w:t>اذاعة مدرسية عن البيعة الثامنة </w:t>
      </w:r>
    </w:p>
    <w:p w14:paraId="24A7ECDD" w14:textId="77777777" w:rsidR="00ED5D0C" w:rsidRDefault="00ED5D0C">
      <w:pPr>
        <w:pStyle w:val="a3"/>
        <w:bidi/>
        <w:spacing w:before="0" w:beforeAutospacing="0" w:after="0" w:afterAutospacing="0"/>
        <w:rPr>
          <w:rtl/>
        </w:rPr>
      </w:pPr>
      <w:r>
        <w:rPr>
          <w:rFonts w:ascii="Arial" w:hAnsi="Arial" w:cs="Arial"/>
          <w:color w:val="000000"/>
          <w:sz w:val="22"/>
          <w:szCs w:val="22"/>
          <w:rtl/>
        </w:rPr>
        <w:t>ومع هذه الأبيات الجميلة والمعبرة، نصل وإياكم إلى ختام هذه الإذاعة المميزة عن يوم البَيعة للملك المفدى سَلمان بن عبد العزيز حفظه الله تعالى ورعاه، مؤكدين على أهمية هذه الخطوة وتأثيرها على حياة المملكة، التي عاشت عهود من الرخاء والنعيم بفضل الله تعالى وهمة قادتها من حكام آل السعود، والتي أصبحت اليوم في ظلهم من أهم دول المنطقة وأرفعها شأناً عند دول العالم بشكل عام، وعند الدول الإسلامية والعربية بشكل خاص، وختاماً، نسأل الله تعالى أن يتمم هذه البيعة المباركة ويحمي مملكتنا من عيون الغزاة والمعتدين، والسلام عليكم ورحمة الله تعالى وبركاته، دمتم في حفظ الله ورعايته.</w:t>
      </w:r>
    </w:p>
    <w:p w14:paraId="4DDD0FB5" w14:textId="3FD23A72" w:rsidR="00ED5D0C" w:rsidRDefault="00ED5D0C">
      <w:pPr>
        <w:pStyle w:val="a3"/>
        <w:bidi/>
        <w:spacing w:before="0" w:beforeAutospacing="0" w:after="0" w:afterAutospacing="0"/>
        <w:rPr>
          <w:rFonts w:ascii="Arial" w:hAnsi="Arial" w:cs="Arial"/>
          <w:b/>
          <w:bCs/>
          <w:color w:val="000000"/>
          <w:sz w:val="22"/>
          <w:szCs w:val="22"/>
          <w:rtl/>
        </w:rPr>
      </w:pPr>
    </w:p>
    <w:p w14:paraId="7F18FDF4" w14:textId="7CD371F9" w:rsidR="000B5AF3" w:rsidRDefault="000B5AF3">
      <w:pPr>
        <w:pStyle w:val="a3"/>
        <w:bidi/>
        <w:spacing w:before="0" w:beforeAutospacing="0" w:after="0" w:afterAutospacing="0"/>
        <w:rPr>
          <w:rFonts w:ascii="Arial" w:hAnsi="Arial" w:cs="Arial"/>
          <w:b/>
          <w:bCs/>
          <w:color w:val="000000"/>
          <w:sz w:val="22"/>
          <w:szCs w:val="22"/>
          <w:rtl/>
        </w:rPr>
      </w:pPr>
    </w:p>
    <w:p w14:paraId="34B0828C" w14:textId="34695BA1" w:rsidR="00ED5D0C" w:rsidRPr="000B5AF3" w:rsidRDefault="000B5AF3" w:rsidP="000B5AF3">
      <w:pPr>
        <w:pStyle w:val="a3"/>
        <w:bidi/>
        <w:spacing w:before="0" w:beforeAutospacing="0" w:after="0" w:afterAutospacing="0"/>
        <w:rPr>
          <w:b/>
          <w:bCs/>
          <w:rtl/>
        </w:rPr>
      </w:pPr>
      <w:r>
        <w:rPr>
          <w:rFonts w:ascii="Arial" w:hAnsi="Arial" w:cs="Arial" w:hint="cs"/>
          <w:b/>
          <w:bCs/>
          <w:color w:val="000000"/>
          <w:sz w:val="22"/>
          <w:szCs w:val="22"/>
          <w:rtl/>
        </w:rPr>
        <w:t>المراجع</w:t>
      </w:r>
    </w:p>
    <w:p w14:paraId="728D0EFF" w14:textId="77777777" w:rsidR="00ED5D0C" w:rsidRDefault="00ED5D0C">
      <w:pPr>
        <w:pStyle w:val="a3"/>
        <w:bidi/>
        <w:spacing w:before="0" w:beforeAutospacing="0" w:after="0" w:afterAutospacing="0"/>
      </w:pPr>
      <w:r>
        <w:rPr>
          <w:rFonts w:ascii="Arial" w:hAnsi="Arial" w:cs="Arial"/>
          <w:color w:val="000000"/>
          <w:sz w:val="22"/>
          <w:szCs w:val="22"/>
          <w:rtl/>
        </w:rPr>
        <w:t>1</w:t>
      </w:r>
    </w:p>
    <w:p w14:paraId="28853A2F" w14:textId="77777777" w:rsidR="00ED5D0C" w:rsidRDefault="00ED5D0C">
      <w:pPr>
        <w:pStyle w:val="a3"/>
        <w:bidi/>
        <w:spacing w:before="0" w:beforeAutospacing="0" w:after="0" w:afterAutospacing="0"/>
        <w:rPr>
          <w:rtl/>
        </w:rPr>
      </w:pPr>
      <w:r>
        <w:rPr>
          <w:rFonts w:ascii="Arial" w:hAnsi="Arial" w:cs="Arial"/>
          <w:color w:val="000000"/>
          <w:sz w:val="22"/>
          <w:szCs w:val="22"/>
          <w:rtl/>
        </w:rPr>
        <w:t>سورة النحل</w:t>
      </w:r>
    </w:p>
    <w:p w14:paraId="1A15E622" w14:textId="77777777" w:rsidR="00ED5D0C" w:rsidRDefault="00ED5D0C">
      <w:pPr>
        <w:pStyle w:val="a3"/>
        <w:bidi/>
        <w:spacing w:before="0" w:beforeAutospacing="0" w:after="0" w:afterAutospacing="0"/>
        <w:rPr>
          <w:rtl/>
        </w:rPr>
      </w:pPr>
      <w:r>
        <w:rPr>
          <w:rFonts w:ascii="Arial" w:hAnsi="Arial" w:cs="Arial"/>
          <w:color w:val="000000"/>
          <w:sz w:val="22"/>
          <w:szCs w:val="22"/>
          <w:rtl/>
        </w:rPr>
        <w:t>الآيات من 91 إلى 95</w:t>
      </w:r>
    </w:p>
    <w:p w14:paraId="552A5DA6" w14:textId="77777777" w:rsidR="00ED5D0C" w:rsidRDefault="00ED5D0C">
      <w:pPr>
        <w:pStyle w:val="a3"/>
        <w:bidi/>
        <w:spacing w:before="0" w:beforeAutospacing="0" w:after="0" w:afterAutospacing="0"/>
        <w:rPr>
          <w:rtl/>
        </w:rPr>
      </w:pPr>
      <w:r>
        <w:rPr>
          <w:rFonts w:ascii="Arial" w:hAnsi="Arial" w:cs="Arial"/>
          <w:color w:val="000000"/>
          <w:sz w:val="22"/>
          <w:szCs w:val="22"/>
          <w:rtl/>
        </w:rPr>
        <w:t>2</w:t>
      </w:r>
    </w:p>
    <w:p w14:paraId="55578517" w14:textId="77777777" w:rsidR="00ED5D0C" w:rsidRDefault="00ED5D0C">
      <w:pPr>
        <w:pStyle w:val="a3"/>
        <w:bidi/>
        <w:spacing w:before="0" w:beforeAutospacing="0" w:after="0" w:afterAutospacing="0"/>
        <w:rPr>
          <w:rtl/>
        </w:rPr>
      </w:pPr>
      <w:r>
        <w:rPr>
          <w:rFonts w:ascii="Arial" w:hAnsi="Arial" w:cs="Arial"/>
          <w:color w:val="000000"/>
          <w:sz w:val="22"/>
          <w:szCs w:val="22"/>
          <w:rtl/>
        </w:rPr>
        <w:t>تخريج المسند لشاكر</w:t>
      </w:r>
    </w:p>
    <w:p w14:paraId="1999B0C1" w14:textId="77777777" w:rsidR="00ED5D0C" w:rsidRDefault="00ED5D0C">
      <w:pPr>
        <w:pStyle w:val="a3"/>
        <w:bidi/>
        <w:spacing w:before="0" w:beforeAutospacing="0" w:after="0" w:afterAutospacing="0"/>
        <w:rPr>
          <w:rtl/>
        </w:rPr>
      </w:pPr>
      <w:r>
        <w:rPr>
          <w:rFonts w:ascii="Arial" w:hAnsi="Arial" w:cs="Arial"/>
          <w:color w:val="000000"/>
          <w:sz w:val="22"/>
          <w:szCs w:val="22"/>
          <w:rtl/>
        </w:rPr>
        <w:t>عبدالله بن عمرو، أحمد شاكر، 10/3، إسناده صحيح</w:t>
      </w:r>
    </w:p>
    <w:p w14:paraId="381E9715" w14:textId="77777777" w:rsidR="00ED5D0C" w:rsidRDefault="00ED5D0C">
      <w:pPr>
        <w:pStyle w:val="a3"/>
        <w:bidi/>
        <w:spacing w:before="0" w:beforeAutospacing="0" w:after="0" w:afterAutospacing="0"/>
        <w:rPr>
          <w:rtl/>
        </w:rPr>
      </w:pPr>
      <w:r>
        <w:rPr>
          <w:rFonts w:ascii="Arial" w:hAnsi="Arial" w:cs="Arial"/>
          <w:color w:val="000000"/>
          <w:sz w:val="22"/>
          <w:szCs w:val="22"/>
          <w:rtl/>
        </w:rPr>
        <w:t>3</w:t>
      </w:r>
    </w:p>
    <w:p w14:paraId="0896D899" w14:textId="77777777" w:rsidR="00ED5D0C" w:rsidRDefault="00ED5D0C">
      <w:pPr>
        <w:pStyle w:val="a3"/>
        <w:bidi/>
        <w:spacing w:before="0" w:beforeAutospacing="0" w:after="0" w:afterAutospacing="0"/>
        <w:rPr>
          <w:rtl/>
        </w:rPr>
      </w:pPr>
      <w:r>
        <w:rPr>
          <w:rFonts w:ascii="Arial" w:hAnsi="Arial" w:cs="Arial"/>
          <w:color w:val="000000"/>
          <w:sz w:val="22"/>
          <w:szCs w:val="22"/>
          <w:rtl/>
        </w:rPr>
        <w:t>صحيح الجامع</w:t>
      </w:r>
    </w:p>
    <w:p w14:paraId="1E002280" w14:textId="77777777" w:rsidR="00ED5D0C" w:rsidRDefault="00ED5D0C">
      <w:pPr>
        <w:pStyle w:val="a3"/>
        <w:bidi/>
        <w:spacing w:before="0" w:beforeAutospacing="0" w:after="0" w:afterAutospacing="0"/>
        <w:rPr>
          <w:rtl/>
        </w:rPr>
      </w:pPr>
      <w:r>
        <w:rPr>
          <w:rFonts w:ascii="Arial" w:hAnsi="Arial" w:cs="Arial"/>
          <w:color w:val="000000"/>
          <w:sz w:val="22"/>
          <w:szCs w:val="22"/>
          <w:rtl/>
        </w:rPr>
        <w:t>أبو ذر الغفاري والحارث الأشعري، الألباني، 6410، صحيح</w:t>
      </w:r>
    </w:p>
    <w:p w14:paraId="7AADEA70" w14:textId="77777777" w:rsidR="00ED5D0C" w:rsidRDefault="00ED5D0C"/>
    <w:sectPr w:rsidR="00ED5D0C" w:rsidSect="00FF066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7598" w14:textId="77777777" w:rsidR="006239CC" w:rsidRDefault="006239CC" w:rsidP="006239CC">
      <w:pPr>
        <w:spacing w:after="0" w:line="240" w:lineRule="auto"/>
      </w:pPr>
      <w:r>
        <w:separator/>
      </w:r>
    </w:p>
  </w:endnote>
  <w:endnote w:type="continuationSeparator" w:id="0">
    <w:p w14:paraId="0B892FBD" w14:textId="77777777" w:rsidR="006239CC" w:rsidRDefault="006239CC" w:rsidP="0062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91B9" w14:textId="77777777" w:rsidR="006239CC" w:rsidRDefault="0062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B7F6" w14:textId="77777777" w:rsidR="006239CC" w:rsidRDefault="006239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A90C" w14:textId="77777777" w:rsidR="006239CC" w:rsidRDefault="0062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C78F" w14:textId="77777777" w:rsidR="006239CC" w:rsidRDefault="006239CC" w:rsidP="006239CC">
      <w:pPr>
        <w:spacing w:after="0" w:line="240" w:lineRule="auto"/>
      </w:pPr>
      <w:r>
        <w:separator/>
      </w:r>
    </w:p>
  </w:footnote>
  <w:footnote w:type="continuationSeparator" w:id="0">
    <w:p w14:paraId="7F3BB907" w14:textId="77777777" w:rsidR="006239CC" w:rsidRDefault="006239CC" w:rsidP="00623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80A8" w14:textId="77777777" w:rsidR="006239CC" w:rsidRDefault="006239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0AF2" w14:textId="058CB1C9" w:rsidR="006239CC" w:rsidRDefault="006239CC">
    <w:pPr>
      <w:pStyle w:val="a4"/>
    </w:pPr>
    <w:r>
      <w:rPr>
        <w:noProof/>
      </w:rPr>
      <mc:AlternateContent>
        <mc:Choice Requires="wps">
          <w:drawing>
            <wp:anchor distT="45720" distB="45720" distL="114300" distR="114300" simplePos="0" relativeHeight="251658240" behindDoc="1" locked="0" layoutInCell="1" allowOverlap="1" wp14:anchorId="018D1010" wp14:editId="6500AC76">
              <wp:simplePos x="0" y="0"/>
              <wp:positionH relativeFrom="column">
                <wp:posOffset>375920</wp:posOffset>
              </wp:positionH>
              <wp:positionV relativeFrom="paragraph">
                <wp:posOffset>3750310</wp:posOffset>
              </wp:positionV>
              <wp:extent cx="4722495" cy="1245235"/>
              <wp:effectExtent l="0" t="1219200" r="0" b="1212215"/>
              <wp:wrapNone/>
              <wp:docPr id="1" name="مربع نص 1"/>
              <wp:cNvGraphicFramePr/>
              <a:graphic xmlns:a="http://schemas.openxmlformats.org/drawingml/2006/main">
                <a:graphicData uri="http://schemas.microsoft.com/office/word/2010/wordprocessingShape">
                  <wps:wsp>
                    <wps:cNvSpPr txBox="1"/>
                    <wps:spPr>
                      <a:xfrm rot="19443124">
                        <a:off x="0" y="0"/>
                        <a:ext cx="4722495" cy="1245235"/>
                      </a:xfrm>
                      <a:prstGeom prst="rect">
                        <a:avLst/>
                      </a:prstGeom>
                      <a:noFill/>
                      <a:ln w="6350">
                        <a:noFill/>
                      </a:ln>
                    </wps:spPr>
                    <wps:txbx>
                      <w:txbxContent>
                        <w:p w14:paraId="60CE92CF" w14:textId="57B3E329" w:rsidR="006239CC" w:rsidRPr="002979EA" w:rsidRDefault="006239CC" w:rsidP="00E13671">
                          <w:pPr>
                            <w:jc w:val="center"/>
                            <w:rPr>
                              <w:color w:val="BFBFBF" w:themeColor="background1" w:themeShade="BF"/>
                              <w:sz w:val="144"/>
                              <w:szCs w:val="144"/>
                            </w:rPr>
                          </w:pPr>
                          <w:r w:rsidRPr="002979EA">
                            <w:rPr>
                              <w:rFonts w:hint="cs"/>
                              <w:color w:val="BFBFBF" w:themeColor="background1" w:themeShade="BF"/>
                              <w:sz w:val="144"/>
                              <w:szCs w:val="144"/>
                              <w:rtl/>
                            </w:rPr>
                            <w:t>موقع المرجع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D1010" id="_x0000_t202" coordsize="21600,21600" o:spt="202" path="m,l,21600r21600,l21600,xe">
              <v:stroke joinstyle="miter"/>
              <v:path gradientshapeok="t" o:connecttype="rect"/>
            </v:shapetype>
            <v:shape id="مربع نص 1" o:spid="_x0000_s1026" type="#_x0000_t202" style="position:absolute;left:0;text-align:left;margin-left:29.6pt;margin-top:295.3pt;width:371.85pt;height:98.05pt;rotation:-2355884fd;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" filled="f" stroked="f" strokeweight=".5pt">
              <v:textbox>
                <w:txbxContent>
                  <w:p w14:paraId="60CE92CF" w14:textId="57B3E329" w:rsidR="006239CC" w:rsidRPr="002979EA" w:rsidRDefault="006239CC" w:rsidP="00E13671">
                    <w:pPr>
                      <w:jc w:val="center"/>
                      <w:rPr>
                        <w:color w:val="BFBFBF" w:themeColor="background1" w:themeShade="BF"/>
                        <w:sz w:val="144"/>
                        <w:szCs w:val="144"/>
                      </w:rPr>
                    </w:pPr>
                    <w:r w:rsidRPr="002979EA">
                      <w:rPr>
                        <w:rFonts w:hint="cs"/>
                        <w:color w:val="BFBFBF" w:themeColor="background1" w:themeShade="BF"/>
                        <w:sz w:val="144"/>
                        <w:szCs w:val="144"/>
                        <w:rtl/>
                      </w:rPr>
                      <w:t>موقع المرجع</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CDB7" w14:textId="77777777" w:rsidR="006239CC" w:rsidRDefault="006239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B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F0B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865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6040369">
    <w:abstractNumId w:val="1"/>
  </w:num>
  <w:num w:numId="2" w16cid:durableId="702170247">
    <w:abstractNumId w:val="2"/>
  </w:num>
  <w:num w:numId="3" w16cid:durableId="87084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0C"/>
    <w:rsid w:val="000B5AF3"/>
    <w:rsid w:val="002979EA"/>
    <w:rsid w:val="006239CC"/>
    <w:rsid w:val="00E13671"/>
    <w:rsid w:val="00ED5D0C"/>
    <w:rsid w:val="00FF0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3E258E9"/>
  <w15:chartTrackingRefBased/>
  <w15:docId w15:val="{FDE6EAEE-12D9-1F49-90A7-89216178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D0C"/>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ED5D0C"/>
    <w:rPr>
      <w:color w:val="0000FF"/>
      <w:u w:val="single"/>
    </w:rPr>
  </w:style>
  <w:style w:type="paragraph" w:styleId="a4">
    <w:name w:val="header"/>
    <w:basedOn w:val="a"/>
    <w:link w:val="Char"/>
    <w:uiPriority w:val="99"/>
    <w:unhideWhenUsed/>
    <w:rsid w:val="006239CC"/>
    <w:pPr>
      <w:tabs>
        <w:tab w:val="center" w:pos="4153"/>
        <w:tab w:val="right" w:pos="8306"/>
      </w:tabs>
      <w:spacing w:after="0" w:line="240" w:lineRule="auto"/>
    </w:pPr>
  </w:style>
  <w:style w:type="character" w:customStyle="1" w:styleId="Char">
    <w:name w:val="رأس الصفحة Char"/>
    <w:basedOn w:val="a0"/>
    <w:link w:val="a4"/>
    <w:uiPriority w:val="99"/>
    <w:rsid w:val="006239CC"/>
  </w:style>
  <w:style w:type="paragraph" w:styleId="a5">
    <w:name w:val="footer"/>
    <w:basedOn w:val="a"/>
    <w:link w:val="Char0"/>
    <w:uiPriority w:val="99"/>
    <w:unhideWhenUsed/>
    <w:rsid w:val="006239CC"/>
    <w:pPr>
      <w:tabs>
        <w:tab w:val="center" w:pos="4153"/>
        <w:tab w:val="right" w:pos="8306"/>
      </w:tabs>
      <w:spacing w:after="0" w:line="240" w:lineRule="auto"/>
    </w:pPr>
  </w:style>
  <w:style w:type="character" w:customStyle="1" w:styleId="Char0">
    <w:name w:val="تذييل الصفحة Char"/>
    <w:basedOn w:val="a0"/>
    <w:link w:val="a5"/>
    <w:uiPriority w:val="99"/>
    <w:rsid w:val="00623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esmaeel mansoor</dc:creator>
  <cp:keywords/>
  <dc:description/>
  <cp:lastModifiedBy>esmaeel mansoor</cp:lastModifiedBy>
  <cp:revision>2</cp:revision>
  <dcterms:created xsi:type="dcterms:W3CDTF">2022-10-23T13:55:00Z</dcterms:created>
  <dcterms:modified xsi:type="dcterms:W3CDTF">2022-10-23T13:55:00Z</dcterms:modified>
</cp:coreProperties>
</file>